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7694E" w:rsidRPr="006B5963" w:rsidP="006B5963">
      <w:pPr>
        <w:jc w:val="center"/>
        <w:rPr>
          <w:rFonts w:ascii="宋体" w:hAnsi="宋体" w:cstheme="minorEastAsia"/>
          <w:b/>
          <w:bCs/>
          <w:color w:val="FF0000"/>
          <w:sz w:val="28"/>
          <w:szCs w:val="28"/>
        </w:rPr>
      </w:pPr>
      <w:r>
        <w:rPr>
          <w:rFonts w:ascii="宋体" w:hAnsi="宋体" w:cstheme="minorEastAsia"/>
          <w:b/>
          <w:bCs/>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22pt;margin-top:822pt;margin-left:877pt;mso-position-horizontal-relative:page;mso-position-vertical-relative:top-margin-area;position:absolute;z-index:251658240">
            <v:imagedata r:id="rId5" o:title=""/>
          </v:shape>
        </w:pict>
      </w:r>
      <w:r w:rsidRPr="006B5963" w:rsidR="00FF4D43">
        <w:rPr>
          <w:rFonts w:ascii="宋体" w:hAnsi="宋体" w:cstheme="minorEastAsia" w:hint="eastAsia"/>
          <w:b/>
          <w:bCs/>
          <w:color w:val="FF0000"/>
          <w:sz w:val="28"/>
          <w:szCs w:val="28"/>
        </w:rPr>
        <w:t>专题一侵略与反抗</w:t>
      </w:r>
    </w:p>
    <w:p w:rsidR="0027694E" w:rsidRPr="006B5963">
      <w:pPr>
        <w:rPr>
          <w:rFonts w:ascii="宋体" w:hAnsi="宋体" w:cstheme="minorEastAsia"/>
          <w:szCs w:val="28"/>
        </w:rPr>
      </w:pPr>
      <w:r w:rsidRPr="006B5963">
        <w:rPr>
          <w:rFonts w:ascii="宋体" w:hAnsi="宋体" w:cstheme="minorEastAsia" w:hint="eastAsia"/>
          <w:szCs w:val="28"/>
        </w:rPr>
        <w:t>1. 从古至今，中华民族始终坚持维护国家统一和反抗外来侵略。阅读下列材料，回答问题。</w:t>
      </w:r>
    </w:p>
    <w:p w:rsidR="0027694E" w:rsidRPr="006B5963">
      <w:pPr>
        <w:rPr>
          <w:rFonts w:ascii="宋体" w:hAnsi="宋体" w:cstheme="minorEastAsia"/>
          <w:szCs w:val="28"/>
        </w:rPr>
      </w:pPr>
      <w:r w:rsidRPr="006B5963">
        <w:rPr>
          <w:rFonts w:ascii="宋体" w:hAnsi="宋体" w:cstheme="minorEastAsia" w:hint="eastAsia"/>
          <w:b/>
          <w:bCs/>
          <w:szCs w:val="28"/>
        </w:rPr>
        <w:t>材料一</w:t>
      </w:r>
      <w:r w:rsidRPr="006B5963">
        <w:rPr>
          <w:rFonts w:ascii="宋体" w:hAnsi="宋体" w:cstheme="minorEastAsia" w:hint="eastAsia"/>
          <w:szCs w:val="28"/>
        </w:rPr>
        <w:t>1661年，郑成功亲率2.5万名兵将，分乘百艘战船从金门出发，他们冒着风浪，越过台湾海峡，在澎湖休整几天准备直取台湾……盘踞台湾城的侵略军企图负隅顽抗，郑成功在该城周围修筑土台，围困敌军八个月后，下令向台湾城发起进攻。</w:t>
      </w:r>
    </w:p>
    <w:p w:rsidR="0027694E" w:rsidRPr="006B5963">
      <w:pPr>
        <w:rPr>
          <w:rFonts w:ascii="宋体" w:hAnsi="宋体" w:cstheme="minorEastAsia"/>
          <w:szCs w:val="28"/>
        </w:rPr>
      </w:pPr>
      <w:r w:rsidRPr="006B5963">
        <w:rPr>
          <w:rFonts w:ascii="宋体" w:hAnsi="宋体" w:cstheme="minorEastAsia" w:hint="eastAsia"/>
          <w:b/>
          <w:bCs/>
          <w:szCs w:val="28"/>
        </w:rPr>
        <w:t>材料二</w:t>
      </w:r>
      <w:r w:rsidRPr="006B5963">
        <w:rPr>
          <w:rFonts w:ascii="宋体" w:hAnsi="宋体" w:cstheme="minorEastAsia" w:hint="eastAsia"/>
          <w:szCs w:val="28"/>
        </w:rPr>
        <w:t>由于鸦片输入的急剧增加，中英两国的贸易地位完全改变。英国由原来的入超变为出超，中国却相反，造成白银大量外流。</w:t>
      </w:r>
    </w:p>
    <w:p w:rsidR="0027694E" w:rsidRPr="006B5963">
      <w:pPr>
        <w:rPr>
          <w:rFonts w:ascii="宋体" w:hAnsi="宋体" w:cstheme="minorEastAsia"/>
          <w:szCs w:val="28"/>
        </w:rPr>
      </w:pPr>
      <w:r w:rsidRPr="006B5963">
        <w:rPr>
          <w:rFonts w:ascii="宋体" w:hAnsi="宋体" w:cstheme="minorEastAsia" w:hint="eastAsia"/>
          <w:b/>
          <w:bCs/>
          <w:szCs w:val="28"/>
        </w:rPr>
        <w:t>材料三</w:t>
      </w:r>
      <w:r w:rsidRPr="006B5963">
        <w:rPr>
          <w:rFonts w:ascii="宋体" w:hAnsi="宋体" w:cstheme="minorEastAsia" w:hint="eastAsia"/>
          <w:szCs w:val="28"/>
        </w:rPr>
        <w:t>1865年，中亚浩罕国侵略者阿古柏率军侵略新疆，在英国支持下，建立反动政权。1871年，沙俄出兵占领伊犁地区。新疆面临着被肢解吞并的危险。</w:t>
      </w:r>
    </w:p>
    <w:p w:rsidR="0027694E" w:rsidRPr="006B5963">
      <w:pPr>
        <w:rPr>
          <w:rFonts w:ascii="宋体" w:hAnsi="宋体" w:cstheme="minorEastAsia"/>
          <w:szCs w:val="28"/>
        </w:rPr>
      </w:pPr>
      <w:r w:rsidRPr="006B5963">
        <w:rPr>
          <w:rFonts w:ascii="宋体" w:hAnsi="宋体" w:cstheme="minorEastAsia" w:hint="eastAsia"/>
          <w:szCs w:val="28"/>
        </w:rPr>
        <w:t>请回答：</w:t>
      </w:r>
    </w:p>
    <w:p w:rsidR="0027694E" w:rsidRPr="006B5963">
      <w:pPr>
        <w:rPr>
          <w:rFonts w:ascii="宋体" w:hAnsi="宋体" w:cstheme="minorEastAsia"/>
          <w:szCs w:val="28"/>
        </w:rPr>
      </w:pPr>
      <w:r w:rsidRPr="006B5963">
        <w:rPr>
          <w:rFonts w:ascii="宋体" w:hAnsi="宋体" w:cstheme="minorEastAsia" w:hint="eastAsia"/>
          <w:szCs w:val="28"/>
        </w:rPr>
        <w:t>（1）材料一中的“侵略军”指的是谁？结合所学知识回答郑成功收复台湾有何历史意义？</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r w:rsidRPr="006B5963">
        <w:rPr>
          <w:rFonts w:ascii="宋体" w:hAnsi="宋体" w:cstheme="minorEastAsia" w:hint="eastAsia"/>
          <w:szCs w:val="28"/>
        </w:rPr>
        <w:t>（2）根据材料二并结合所学知识，指出为解决鸦片问题，清政府采取了哪一措施？这一措施导致了哪一战争的发生？</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r w:rsidRPr="006B5963">
        <w:rPr>
          <w:rFonts w:ascii="宋体" w:hAnsi="宋体" w:cstheme="minorEastAsia" w:hint="eastAsia"/>
          <w:szCs w:val="28"/>
        </w:rPr>
        <w:t>（3）根据材料三并结合所</w:t>
      </w:r>
      <w:bookmarkStart w:id="0" w:name="_GoBack"/>
      <w:bookmarkEnd w:id="0"/>
      <w:r w:rsidRPr="006B5963">
        <w:rPr>
          <w:rFonts w:ascii="宋体" w:hAnsi="宋体" w:cstheme="minorEastAsia" w:hint="eastAsia"/>
          <w:szCs w:val="28"/>
        </w:rPr>
        <w:t>学知识，指出与收复新疆有关的人物是谁？收复新疆有何影响？</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r w:rsidRPr="006B5963">
        <w:rPr>
          <w:rFonts w:ascii="宋体" w:hAnsi="宋体" w:cstheme="minorEastAsia" w:hint="eastAsia"/>
          <w:szCs w:val="28"/>
        </w:rPr>
        <w:t>（4）综合上述材料并结合所学知识，指出在反抗外来侵略的过程中中华民族表现出哪些优秀品质？</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r w:rsidRPr="006B5963">
        <w:rPr>
          <w:rFonts w:ascii="宋体" w:hAnsi="宋体" w:cstheme="minorEastAsia" w:hint="eastAsia"/>
          <w:szCs w:val="28"/>
        </w:rPr>
        <w:t>2. 百余年的中国近代史，既是一部列强侵华史，又是一部中华民族的抗争史。阅读下面材</w:t>
      </w:r>
      <w:r w:rsidRPr="006B5963">
        <w:rPr>
          <w:rFonts w:ascii="宋体" w:hAnsi="宋体" w:cstheme="minorEastAsia" w:hint="eastAsia"/>
          <w:szCs w:val="28"/>
        </w:rPr>
        <w:t>料，回答问题。</w:t>
      </w:r>
    </w:p>
    <w:p w:rsidR="0027694E" w:rsidRPr="006B5963">
      <w:pPr>
        <w:rPr>
          <w:rFonts w:ascii="宋体" w:hAnsi="宋体" w:cstheme="minorEastAsia"/>
          <w:szCs w:val="28"/>
        </w:rPr>
      </w:pPr>
      <w:r w:rsidRPr="006B5963">
        <w:rPr>
          <w:rFonts w:ascii="宋体" w:hAnsi="宋体" w:cstheme="minorEastAsia" w:hint="eastAsia"/>
          <w:b/>
          <w:bCs/>
          <w:szCs w:val="28"/>
        </w:rPr>
        <w:t>材料一</w:t>
      </w:r>
      <w:r w:rsidRPr="006B5963">
        <w:rPr>
          <w:rFonts w:ascii="宋体" w:hAnsi="宋体" w:cstheme="minorEastAsia" w:hint="eastAsia"/>
          <w:szCs w:val="28"/>
        </w:rPr>
        <w:t>1840年，在炮口的逼迫下，中国蹒跚地走入近代。随后的一百余年里，外国人通过条约“合法”地剥夺榨取、管束控制中国，驱使中国社会脱出常轨，改道变形。不仅使中国人民从此陷入苦难的历程，也促进中国人民觉醒和奋起。</w:t>
      </w:r>
    </w:p>
    <w:p w:rsidR="0027694E" w:rsidRPr="006B5963">
      <w:pPr>
        <w:jc w:val="right"/>
        <w:rPr>
          <w:rFonts w:ascii="宋体" w:hAnsi="宋体" w:cstheme="minorEastAsia"/>
          <w:szCs w:val="28"/>
        </w:rPr>
      </w:pPr>
      <w:r w:rsidRPr="006B5963">
        <w:rPr>
          <w:rFonts w:ascii="宋体" w:hAnsi="宋体" w:cstheme="minorEastAsia" w:hint="eastAsia"/>
          <w:szCs w:val="28"/>
        </w:rPr>
        <w:t>——陈旭麓《近代中国社会的新陈代谢》</w:t>
      </w:r>
    </w:p>
    <w:p w:rsidR="0027694E" w:rsidRPr="006B5963">
      <w:pPr>
        <w:rPr>
          <w:rFonts w:ascii="宋体" w:hAnsi="宋体" w:cstheme="minorEastAsia"/>
          <w:szCs w:val="28"/>
        </w:rPr>
      </w:pPr>
      <w:r w:rsidRPr="006B5963">
        <w:rPr>
          <w:rFonts w:ascii="宋体" w:hAnsi="宋体" w:cstheme="minorEastAsia" w:hint="eastAsia"/>
          <w:b/>
          <w:bCs/>
          <w:szCs w:val="28"/>
        </w:rPr>
        <w:t>材料二</w:t>
      </w:r>
      <w:r w:rsidRPr="006B5963">
        <w:rPr>
          <w:rFonts w:ascii="宋体" w:hAnsi="宋体" w:cstheme="minorEastAsia" w:hint="eastAsia"/>
          <w:szCs w:val="28"/>
        </w:rPr>
        <w:t>1894年，朝鲜爆发农民起义，引发日清战争。战争的胜利，使日本国民对大中华文化固有的“赞赏”“崇敬”心理开始崩溃，隐藏在内心的劣等感，迅速向“差别”“轻蔑”的意识逆转。一种新型的近代清国观开始形成，大和民族自身的优越感迅速转变成时代思潮的主流。从此，日本对邻国开始盛气凌人了。</w:t>
      </w:r>
    </w:p>
    <w:p w:rsidR="0027694E" w:rsidRPr="006B5963">
      <w:pPr>
        <w:jc w:val="right"/>
        <w:rPr>
          <w:rFonts w:ascii="宋体" w:hAnsi="宋体" w:cstheme="minorEastAsia"/>
          <w:szCs w:val="28"/>
        </w:rPr>
      </w:pPr>
      <w:r w:rsidRPr="006B5963">
        <w:rPr>
          <w:rFonts w:ascii="宋体" w:hAnsi="宋体" w:cstheme="minorEastAsia" w:hint="eastAsia"/>
          <w:szCs w:val="28"/>
        </w:rPr>
        <w:t>——宗泽亚《明治维新的国度》</w:t>
      </w:r>
    </w:p>
    <w:p w:rsidR="0027694E" w:rsidRPr="006B5963">
      <w:pPr>
        <w:rPr>
          <w:rFonts w:ascii="宋体" w:hAnsi="宋体" w:cstheme="minorEastAsia"/>
          <w:szCs w:val="28"/>
        </w:rPr>
      </w:pPr>
      <w:r w:rsidRPr="006B5963">
        <w:rPr>
          <w:rFonts w:ascii="宋体" w:hAnsi="宋体" w:cstheme="minorEastAsia" w:hint="eastAsia"/>
          <w:b/>
          <w:bCs/>
          <w:szCs w:val="28"/>
        </w:rPr>
        <w:t>材料三</w:t>
      </w:r>
      <w:r w:rsidRPr="006B5963">
        <w:rPr>
          <w:rFonts w:ascii="宋体" w:hAnsi="宋体" w:cstheme="minorEastAsia" w:hint="eastAsia"/>
          <w:szCs w:val="28"/>
        </w:rPr>
        <w:t>自道光后期以来，满清王朝曾在抵御外侮的旗帜下领导过多次民族战争。这是一个对抗和失败交错的过程。……庚子与辛丑之交是一个转折点，在西太后身上，民族战争失败的同时又意味着民族抵抗意识的全部丧失。</w:t>
      </w:r>
    </w:p>
    <w:p w:rsidR="0027694E" w:rsidRPr="006B5963">
      <w:pPr>
        <w:jc w:val="right"/>
        <w:rPr>
          <w:rFonts w:ascii="宋体" w:hAnsi="宋体" w:cstheme="minorEastAsia"/>
          <w:szCs w:val="28"/>
        </w:rPr>
      </w:pPr>
      <w:r w:rsidRPr="006B5963">
        <w:rPr>
          <w:rFonts w:ascii="宋体" w:hAnsi="宋体" w:cstheme="minorEastAsia" w:hint="eastAsia"/>
          <w:szCs w:val="28"/>
        </w:rPr>
        <w:t>——陈旭麓《近代中国社会的新陈代谢》</w:t>
      </w:r>
    </w:p>
    <w:p w:rsidR="0027694E" w:rsidRPr="006B5963">
      <w:pPr>
        <w:rPr>
          <w:rFonts w:ascii="宋体" w:hAnsi="宋体" w:cstheme="minorEastAsia"/>
          <w:szCs w:val="28"/>
        </w:rPr>
      </w:pPr>
      <w:r w:rsidRPr="006B5963">
        <w:rPr>
          <w:rFonts w:ascii="宋体" w:hAnsi="宋体" w:cstheme="minorEastAsia" w:hint="eastAsia"/>
          <w:b/>
          <w:bCs/>
          <w:szCs w:val="28"/>
        </w:rPr>
        <w:t>材料四</w:t>
      </w:r>
      <w:r w:rsidRPr="006B5963">
        <w:rPr>
          <w:rFonts w:ascii="宋体" w:hAnsi="宋体" w:cstheme="minorEastAsia" w:hint="eastAsia"/>
          <w:szCs w:val="28"/>
        </w:rPr>
        <w:t>1938年4月9日路透社电讯说：“英军事当局，对于中国津浦线之战局极为注意，最初中国军队获胜之消息传来，各方面尚不十分相信，但现在证明日军溃败之讯确为事实。历时1个月的激战中，中方伤亡约5万余人，毙伤日军约2万余人(日军自报伤亡11 984人)。”</w:t>
      </w:r>
    </w:p>
    <w:p w:rsidR="0027694E" w:rsidRPr="006B5963">
      <w:pPr>
        <w:rPr>
          <w:rFonts w:ascii="宋体" w:hAnsi="宋体" w:cstheme="minorEastAsia"/>
          <w:szCs w:val="28"/>
        </w:rPr>
      </w:pPr>
      <w:r w:rsidRPr="006B5963">
        <w:rPr>
          <w:rFonts w:ascii="宋体" w:hAnsi="宋体" w:cstheme="minorEastAsia" w:hint="eastAsia"/>
          <w:szCs w:val="28"/>
        </w:rPr>
        <w:t>请回答：</w:t>
      </w:r>
    </w:p>
    <w:p w:rsidR="0027694E" w:rsidRPr="006B5963">
      <w:pPr>
        <w:rPr>
          <w:rFonts w:ascii="宋体" w:hAnsi="宋体" w:cstheme="minorEastAsia"/>
          <w:szCs w:val="28"/>
        </w:rPr>
      </w:pPr>
      <w:r w:rsidRPr="006B5963">
        <w:rPr>
          <w:rFonts w:ascii="宋体" w:hAnsi="宋体" w:cstheme="minorEastAsia" w:hint="eastAsia"/>
          <w:szCs w:val="28"/>
        </w:rPr>
        <w:t>（1）材料一中“在炮口的逼迫下”，近代中国社会性质发生了怎样的变化？ “中国人民觉醒和奋起”表明近代中国历史的主题是什么？</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r w:rsidRPr="006B5963">
        <w:rPr>
          <w:rFonts w:ascii="宋体" w:hAnsi="宋体" w:cstheme="minorEastAsia" w:hint="eastAsia"/>
          <w:szCs w:val="28"/>
        </w:rPr>
        <w:t>（2）根据材料二，指出这场战争使日本国民心理发生了怎样的变化？这场战争的结果给中国的国家安全带来了什么影响？</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r w:rsidRPr="006B5963">
        <w:rPr>
          <w:rFonts w:ascii="宋体" w:hAnsi="宋体" w:cstheme="minorEastAsia" w:hint="eastAsia"/>
          <w:szCs w:val="28"/>
        </w:rPr>
        <w:t>（3）材料三中所说的这个“转折点”，列强迫使清政府签订了哪一不平等条约？该条约中的哪项规定“意味着民族抵抗意识的全部丧失”？</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r w:rsidRPr="006B5963">
        <w:rPr>
          <w:rFonts w:ascii="宋体" w:hAnsi="宋体" w:cstheme="minorEastAsia" w:hint="eastAsia"/>
          <w:szCs w:val="28"/>
        </w:rPr>
        <w:t>（4）根据所学知识回答材料四描述的是哪一战役？这一战役有何意义？</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r w:rsidRPr="006B5963">
        <w:rPr>
          <w:rFonts w:ascii="宋体" w:hAnsi="宋体" w:cstheme="minorEastAsia" w:hint="eastAsia"/>
          <w:szCs w:val="28"/>
        </w:rPr>
        <w:t>3. 中国的近代史是一部充满灾难、落后挨打的屈辱史。阅读下列材料，回答问题。</w:t>
      </w:r>
    </w:p>
    <w:p w:rsidR="0027694E" w:rsidRPr="006B5963">
      <w:pPr>
        <w:rPr>
          <w:rFonts w:ascii="宋体" w:hAnsi="宋体" w:cstheme="minorEastAsia"/>
          <w:szCs w:val="28"/>
        </w:rPr>
      </w:pPr>
      <w:r w:rsidRPr="006B5963">
        <w:rPr>
          <w:rFonts w:ascii="宋体" w:hAnsi="宋体" w:cstheme="minorEastAsia" w:hint="eastAsia"/>
          <w:b/>
          <w:bCs/>
          <w:szCs w:val="28"/>
        </w:rPr>
        <w:t>材料一</w:t>
      </w:r>
      <w:r w:rsidRPr="006B5963">
        <w:rPr>
          <w:rFonts w:ascii="宋体" w:hAnsi="宋体" w:cstheme="minorEastAsia" w:hint="eastAsia"/>
          <w:szCs w:val="28"/>
        </w:rPr>
        <w:t xml:space="preserve">第五条规定：“凡大英商民在粤贸易，向例全归额设行商，亦称公行者承办，今大皇帝准以嗣后不必仍照向例，乃凡有英商等赴各该口贸易者，勿论与何商交易，均听其便……” </w:t>
      </w:r>
    </w:p>
    <w:p w:rsidR="0027694E" w:rsidRPr="006B5963">
      <w:pPr>
        <w:jc w:val="right"/>
        <w:rPr>
          <w:rFonts w:ascii="宋体" w:hAnsi="宋体" w:cstheme="minorEastAsia"/>
          <w:szCs w:val="28"/>
        </w:rPr>
      </w:pPr>
      <w:r w:rsidRPr="006B5963">
        <w:rPr>
          <w:rFonts w:ascii="宋体" w:hAnsi="宋体" w:cstheme="minorEastAsia" w:hint="eastAsia"/>
          <w:szCs w:val="28"/>
        </w:rPr>
        <w:t>——摘自中英《南京条约》</w:t>
      </w:r>
    </w:p>
    <w:p w:rsidR="0027694E" w:rsidRPr="006B5963">
      <w:pPr>
        <w:rPr>
          <w:rFonts w:ascii="宋体" w:hAnsi="宋体" w:cstheme="minorEastAsia"/>
          <w:szCs w:val="28"/>
        </w:rPr>
      </w:pPr>
      <w:r w:rsidRPr="006B5963">
        <w:rPr>
          <w:rFonts w:ascii="宋体" w:hAnsi="宋体" w:cstheme="minorEastAsia" w:hint="eastAsia"/>
          <w:b/>
          <w:bCs/>
          <w:szCs w:val="28"/>
        </w:rPr>
        <w:t>材料二</w:t>
      </w:r>
      <w:r w:rsidRPr="006B5963">
        <w:rPr>
          <w:rFonts w:ascii="宋体" w:hAnsi="宋体" w:cstheme="minorEastAsia" w:hint="eastAsia"/>
          <w:szCs w:val="28"/>
        </w:rPr>
        <w:t>辛亥革命老人吴玉章曾写道：“我还记得……战败的消息传到我的家乡的时候，我和我二哥曾经痛哭不止。这真是空前未有的亡国条约!这使全中国都为之震动。从前我国还只是被西方大国打败过，现在竟被东方小国打败了，而且失败的那样惨，条约又订的那样苛刻，这是多么大的耻辱呀！”</w:t>
      </w:r>
    </w:p>
    <w:p w:rsidR="0027694E" w:rsidRPr="006B5963">
      <w:pPr>
        <w:rPr>
          <w:rFonts w:ascii="宋体" w:hAnsi="宋体" w:cstheme="minorEastAsia"/>
          <w:szCs w:val="28"/>
        </w:rPr>
      </w:pPr>
      <w:r w:rsidRPr="006B5963">
        <w:rPr>
          <w:rFonts w:ascii="宋体" w:hAnsi="宋体" w:cstheme="minorEastAsia" w:hint="eastAsia"/>
          <w:b/>
          <w:bCs/>
          <w:szCs w:val="28"/>
        </w:rPr>
        <w:t>材料三</w:t>
      </w:r>
      <w:r w:rsidRPr="006B5963">
        <w:rPr>
          <w:rFonts w:ascii="宋体" w:hAnsi="宋体" w:cstheme="minorEastAsia" w:hint="eastAsia"/>
          <w:szCs w:val="28"/>
        </w:rPr>
        <w:t>日本军国主义者发动对华全面侵略，最致命的错误是大大低估了中国民众内部深深蕴藏着的那种无穷无尽的力量，特别是中华民族处于生死攸关时那种万众一心的民族凝聚力。日本侵略者眼中看到的只有武器而看不到人。他们只从两国军事力量的对比出发，以为只要给中国有力的一击，只需要几个月就可以使中国屈服。可是，他们的算盘完全打错了，结果大大出乎他们意料，深深地陷入中国全民族抗战的泥沼中无法自拔。</w:t>
      </w:r>
    </w:p>
    <w:p w:rsidR="0027694E" w:rsidRPr="006B5963">
      <w:pPr>
        <w:jc w:val="right"/>
        <w:rPr>
          <w:rFonts w:ascii="宋体" w:hAnsi="宋体" w:cstheme="minorEastAsia"/>
          <w:szCs w:val="28"/>
        </w:rPr>
      </w:pPr>
      <w:r w:rsidRPr="006B5963">
        <w:rPr>
          <w:rFonts w:ascii="宋体" w:hAnsi="宋体" w:cstheme="minorEastAsia" w:hint="eastAsia"/>
          <w:szCs w:val="28"/>
        </w:rPr>
        <w:t>——金冲及《二十世纪中国史纲》</w:t>
      </w:r>
    </w:p>
    <w:p w:rsidR="0027694E" w:rsidRPr="006B5963">
      <w:pPr>
        <w:rPr>
          <w:rFonts w:ascii="宋体" w:hAnsi="宋体" w:cstheme="minorEastAsia"/>
          <w:szCs w:val="28"/>
        </w:rPr>
      </w:pPr>
      <w:r w:rsidRPr="006B5963">
        <w:rPr>
          <w:rFonts w:ascii="宋体" w:hAnsi="宋体" w:cstheme="minorEastAsia" w:hint="eastAsia"/>
          <w:szCs w:val="28"/>
        </w:rPr>
        <w:t>请回答：</w:t>
      </w:r>
    </w:p>
    <w:p w:rsidR="0027694E" w:rsidRPr="006B5963">
      <w:pPr>
        <w:rPr>
          <w:rFonts w:ascii="宋体" w:hAnsi="宋体" w:cstheme="minorEastAsia"/>
          <w:szCs w:val="28"/>
        </w:rPr>
      </w:pPr>
      <w:r w:rsidRPr="006B5963">
        <w:rPr>
          <w:rFonts w:ascii="宋体" w:hAnsi="宋体" w:cstheme="minorEastAsia" w:hint="eastAsia"/>
          <w:szCs w:val="28"/>
        </w:rPr>
        <w:t>（1）根据材料一并结合所学知识，指出《南京条约》的签订与哪一战争有关？结合所学知识分析《南京条约》对中国经济的影响。</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r w:rsidRPr="006B5963">
        <w:rPr>
          <w:rFonts w:ascii="宋体" w:hAnsi="宋体" w:cstheme="minorEastAsia" w:hint="eastAsia"/>
          <w:szCs w:val="28"/>
        </w:rPr>
        <w:t>（2）根据所学知识指出材料二中“亡国条约”和“东方小国”分别指的是什么？清政府屡次被打败的主要原因是什么？</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r w:rsidRPr="006B5963">
        <w:rPr>
          <w:rFonts w:ascii="宋体" w:hAnsi="宋体" w:cstheme="minorEastAsia" w:hint="eastAsia"/>
          <w:szCs w:val="28"/>
        </w:rPr>
        <w:t>（3）根据材料三，指出日本侵略者对中国形势的错误估计。举例说明这种“民族凝聚力”深刻影响了这场反侵略斗争在政治上的表现。</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r w:rsidRPr="006B5963">
        <w:rPr>
          <w:rFonts w:ascii="宋体" w:hAnsi="宋体" w:cstheme="minorEastAsia" w:hint="eastAsia"/>
          <w:szCs w:val="28"/>
        </w:rPr>
        <w:t>（4）综合上述材料，对你有何启示。</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r w:rsidRPr="006B5963">
        <w:rPr>
          <w:rFonts w:ascii="宋体" w:hAnsi="宋体" w:cstheme="minorEastAsia" w:hint="eastAsia"/>
          <w:szCs w:val="28"/>
        </w:rPr>
        <w:t>4. 近代中国遭受过深重的苦难，捍卫国家主权，维护民族尊严成为中国人民的共同目标。结合所学知识，回答问题。</w:t>
      </w:r>
    </w:p>
    <w:p w:rsidR="0027694E" w:rsidRPr="006B5963">
      <w:pPr>
        <w:rPr>
          <w:rFonts w:ascii="宋体" w:hAnsi="宋体" w:cstheme="minorEastAsia"/>
          <w:szCs w:val="28"/>
        </w:rPr>
      </w:pPr>
      <w:r w:rsidRPr="006B5963">
        <w:rPr>
          <w:rFonts w:ascii="宋体" w:hAnsi="宋体" w:cstheme="minorEastAsia" w:hint="eastAsia"/>
          <w:b/>
          <w:bCs/>
          <w:szCs w:val="28"/>
        </w:rPr>
        <w:t>材料一</w:t>
      </w:r>
      <w:r w:rsidRPr="006B5963">
        <w:rPr>
          <w:rFonts w:ascii="宋体" w:hAnsi="宋体" w:cstheme="minorEastAsia" w:hint="eastAsia"/>
          <w:szCs w:val="28"/>
        </w:rPr>
        <w:t>迟至1863年，中国的皇帝致函林肯，告知中国致力于保持与美国的友好关系，他在信函中称：“朕承天命，抚有四海，视中国和异邦同为一家，彼此无异也。”发此函时，中国已经输掉了与西方列强的两场战争——西方列强正忙于在中国领土上划分势力范围。</w:t>
      </w:r>
    </w:p>
    <w:p w:rsidR="0027694E" w:rsidRPr="006B5963">
      <w:pPr>
        <w:jc w:val="right"/>
        <w:rPr>
          <w:rFonts w:ascii="宋体" w:hAnsi="宋体" w:cstheme="minorEastAsia"/>
          <w:szCs w:val="28"/>
        </w:rPr>
      </w:pPr>
      <w:r w:rsidRPr="006B5963">
        <w:rPr>
          <w:rFonts w:ascii="宋体" w:hAnsi="宋体" w:cstheme="minorEastAsia" w:hint="eastAsia"/>
          <w:szCs w:val="28"/>
        </w:rPr>
        <w:t>——基辛格《论中国》</w:t>
      </w:r>
    </w:p>
    <w:p w:rsidR="0027694E" w:rsidRPr="006B5963">
      <w:pPr>
        <w:rPr>
          <w:rFonts w:ascii="宋体" w:hAnsi="宋体" w:cstheme="minorEastAsia"/>
          <w:szCs w:val="28"/>
        </w:rPr>
      </w:pPr>
      <w:r w:rsidRPr="006B5963">
        <w:rPr>
          <w:rFonts w:ascii="宋体" w:hAnsi="宋体" w:cstheme="minorEastAsia" w:hint="eastAsia"/>
          <w:b/>
          <w:bCs/>
          <w:szCs w:val="28"/>
        </w:rPr>
        <w:t>材料二</w:t>
      </w:r>
      <w:r w:rsidRPr="006B5963">
        <w:rPr>
          <w:rFonts w:ascii="宋体" w:hAnsi="宋体" w:cstheme="minorEastAsia" w:hint="eastAsia"/>
          <w:szCs w:val="28"/>
        </w:rPr>
        <w:t>《日本的战争赔偿责任》一文中写道：……中国赔偿日本白银2亿两，这笔巨款相当于当时日本四年的国家预算额。日本把这笔巨款的84.7%用于军事，其他部分用于皇室费用和教育基金。</w:t>
      </w:r>
    </w:p>
    <w:p w:rsidR="0027694E" w:rsidRPr="006B5963">
      <w:pPr>
        <w:jc w:val="right"/>
        <w:rPr>
          <w:rFonts w:ascii="宋体" w:hAnsi="宋体" w:cstheme="minorEastAsia"/>
          <w:szCs w:val="28"/>
        </w:rPr>
      </w:pPr>
      <w:r w:rsidRPr="006B5963">
        <w:rPr>
          <w:rFonts w:ascii="宋体" w:hAnsi="宋体" w:cstheme="minorEastAsia" w:hint="eastAsia"/>
          <w:szCs w:val="28"/>
        </w:rPr>
        <w:t>——《新政真诠—何启、胡礼垣集》</w:t>
      </w:r>
    </w:p>
    <w:p w:rsidR="0027694E" w:rsidRPr="006B5963">
      <w:pPr>
        <w:rPr>
          <w:rFonts w:ascii="宋体" w:hAnsi="宋体" w:cstheme="minorEastAsia"/>
          <w:szCs w:val="28"/>
        </w:rPr>
      </w:pPr>
      <w:r w:rsidRPr="006B5963">
        <w:rPr>
          <w:rFonts w:ascii="宋体" w:hAnsi="宋体" w:cstheme="minorEastAsia" w:hint="eastAsia"/>
          <w:b/>
          <w:bCs/>
          <w:szCs w:val="28"/>
        </w:rPr>
        <w:t>材料三</w:t>
      </w:r>
      <w:r w:rsidRPr="006B5963">
        <w:rPr>
          <w:rFonts w:ascii="宋体" w:hAnsi="宋体" w:cstheme="minorEastAsia" w:hint="eastAsia"/>
          <w:szCs w:val="28"/>
        </w:rPr>
        <w:t>中国人民抗日战争的伟大胜利，重新确立了中国在世界上的大国地位。</w:t>
      </w:r>
    </w:p>
    <w:p w:rsidR="0027694E" w:rsidRPr="006B5963">
      <w:pPr>
        <w:jc w:val="right"/>
        <w:rPr>
          <w:rFonts w:ascii="宋体" w:hAnsi="宋体" w:cstheme="minorEastAsia"/>
          <w:szCs w:val="28"/>
        </w:rPr>
      </w:pPr>
      <w:r w:rsidRPr="006B5963">
        <w:rPr>
          <w:rFonts w:ascii="宋体" w:hAnsi="宋体" w:cstheme="minorEastAsia" w:hint="eastAsia"/>
          <w:szCs w:val="28"/>
        </w:rPr>
        <w:t>——习近平</w:t>
      </w:r>
    </w:p>
    <w:p w:rsidR="0027694E" w:rsidRPr="006B5963">
      <w:pPr>
        <w:rPr>
          <w:rFonts w:ascii="宋体" w:hAnsi="宋体" w:cstheme="minorEastAsia"/>
          <w:szCs w:val="28"/>
        </w:rPr>
      </w:pPr>
      <w:r w:rsidRPr="006B5963">
        <w:rPr>
          <w:rFonts w:ascii="宋体" w:hAnsi="宋体" w:cstheme="minorEastAsia" w:hint="eastAsia"/>
          <w:b/>
          <w:bCs/>
          <w:szCs w:val="28"/>
        </w:rPr>
        <w:t>材料四</w:t>
      </w:r>
      <w:r w:rsidRPr="006B5963">
        <w:rPr>
          <w:rFonts w:ascii="宋体" w:hAnsi="宋体" w:cstheme="minorEastAsia" w:hint="eastAsia"/>
          <w:szCs w:val="28"/>
        </w:rPr>
        <w:t>1971年11月8日，美国（时代）周刊封面上刊登了周恩来头像图片。图片的右上角写着：“The Chinese Are Coming（中国人来了）。”</w:t>
      </w:r>
    </w:p>
    <w:p w:rsidR="0027694E" w:rsidRPr="006B5963">
      <w:pPr>
        <w:rPr>
          <w:rFonts w:ascii="宋体" w:hAnsi="宋体" w:cstheme="minorEastAsia"/>
          <w:szCs w:val="28"/>
        </w:rPr>
      </w:pPr>
      <w:r w:rsidRPr="006B5963">
        <w:rPr>
          <w:rFonts w:ascii="宋体" w:hAnsi="宋体" w:cstheme="minorEastAsia" w:hint="eastAsia"/>
          <w:szCs w:val="28"/>
        </w:rPr>
        <w:t>请回答：</w:t>
      </w:r>
    </w:p>
    <w:p w:rsidR="0027694E" w:rsidRPr="006B5963">
      <w:pPr>
        <w:rPr>
          <w:rFonts w:ascii="宋体" w:hAnsi="宋体" w:cstheme="minorEastAsia"/>
          <w:szCs w:val="28"/>
        </w:rPr>
      </w:pPr>
      <w:r w:rsidRPr="006B5963">
        <w:rPr>
          <w:rFonts w:ascii="宋体" w:hAnsi="宋体" w:cstheme="minorEastAsia" w:hint="eastAsia"/>
          <w:szCs w:val="28"/>
        </w:rPr>
        <w:t>（1）根据材料一并结合所学知识，指出中国在“已经输掉”的第一场战争后被割占了哪一地区？第二场战争中俄国通过哪一条约强占中国外兴安岭以南，黑龙江以北60多万平方千米领土？据所学知识分析中国输掉战争的主要原因。</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r w:rsidRPr="006B5963">
        <w:rPr>
          <w:rFonts w:ascii="宋体" w:hAnsi="宋体" w:cstheme="minorEastAsia" w:hint="eastAsia"/>
          <w:szCs w:val="28"/>
        </w:rPr>
        <w:t>（2）结合所学分析，材料二反映的现象与哪一历史事件有关？这一事件对日本产生了哪些影响？</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r w:rsidRPr="006B5963">
        <w:rPr>
          <w:rFonts w:ascii="宋体" w:hAnsi="宋体" w:cstheme="minorEastAsia" w:hint="eastAsia"/>
          <w:szCs w:val="28"/>
        </w:rPr>
        <w:t>（3）根据材料三并结合所学知识，指出习近平这一论断的依据是什么？抗日战争期间，中国军队主动出击日军的一次最大规模战役是什么？</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numPr>
          <w:ilvl w:val="0"/>
          <w:numId w:val="1"/>
        </w:numPr>
        <w:rPr>
          <w:rFonts w:ascii="宋体" w:hAnsi="宋体" w:cstheme="minorEastAsia"/>
          <w:szCs w:val="28"/>
        </w:rPr>
      </w:pPr>
      <w:r w:rsidRPr="006B5963">
        <w:rPr>
          <w:rFonts w:ascii="宋体" w:hAnsi="宋体" w:cstheme="minorEastAsia" w:hint="eastAsia"/>
          <w:szCs w:val="28"/>
        </w:rPr>
        <w:t>根据所学知识指出材料四中“中国人来了”是指哪一历史事件？同一时期新中国的外交还取得了哪些成就？这些外交成就的取得说明了什么？</w:t>
      </w: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rPr>
          <w:rFonts w:ascii="宋体" w:hAnsi="宋体" w:cstheme="minorEastAsia"/>
          <w:szCs w:val="28"/>
        </w:rPr>
      </w:pPr>
    </w:p>
    <w:p w:rsidR="0027694E" w:rsidRPr="006B5963">
      <w:pPr>
        <w:jc w:val="center"/>
        <w:rPr>
          <w:rFonts w:ascii="宋体" w:hAnsi="宋体" w:cstheme="minorEastAsia"/>
          <w:szCs w:val="28"/>
        </w:rPr>
      </w:pPr>
      <w:r w:rsidRPr="006B5963">
        <w:rPr>
          <w:rFonts w:ascii="宋体" w:hAnsi="宋体" w:cstheme="minorEastAsia" w:hint="eastAsia"/>
          <w:b/>
          <w:bCs/>
          <w:szCs w:val="28"/>
        </w:rPr>
        <w:t>专题一侵略与反抗</w:t>
      </w:r>
    </w:p>
    <w:p w:rsidR="0027694E" w:rsidRPr="006B5963">
      <w:pPr>
        <w:rPr>
          <w:rFonts w:ascii="宋体" w:hAnsi="宋体" w:cstheme="minorEastAsia"/>
          <w:szCs w:val="28"/>
        </w:rPr>
      </w:pPr>
      <w:r w:rsidRPr="006B5963">
        <w:rPr>
          <w:rFonts w:ascii="宋体" w:hAnsi="宋体" w:cstheme="minorEastAsia" w:hint="eastAsia"/>
          <w:szCs w:val="28"/>
        </w:rPr>
        <w:t>1. （1）侵略军：荷兰殖民者。历史意义：捍卫了国家主权和领土完整，促进了台湾地区的开发。</w:t>
      </w:r>
    </w:p>
    <w:p w:rsidR="0027694E" w:rsidRPr="006B5963">
      <w:pPr>
        <w:rPr>
          <w:rFonts w:ascii="宋体" w:hAnsi="宋体" w:cstheme="minorEastAsia"/>
          <w:szCs w:val="28"/>
        </w:rPr>
      </w:pPr>
      <w:r w:rsidRPr="006B5963">
        <w:rPr>
          <w:rFonts w:ascii="宋体" w:hAnsi="宋体" w:cstheme="minorEastAsia" w:hint="eastAsia"/>
          <w:szCs w:val="28"/>
        </w:rPr>
        <w:t>（2）措施：林则徐虎门销烟。战争：鸦片战争。</w:t>
      </w:r>
    </w:p>
    <w:p w:rsidR="0027694E" w:rsidRPr="006B5963">
      <w:pPr>
        <w:rPr>
          <w:rFonts w:ascii="宋体" w:hAnsi="宋体" w:cstheme="minorEastAsia"/>
          <w:szCs w:val="28"/>
        </w:rPr>
      </w:pPr>
      <w:r w:rsidRPr="006B5963">
        <w:rPr>
          <w:rFonts w:ascii="宋体" w:hAnsi="宋体" w:cstheme="minorEastAsia" w:hint="eastAsia"/>
          <w:szCs w:val="28"/>
        </w:rPr>
        <w:t>（3）人物：左宗棠。影响：粉碎了英、俄企图分裂中国西北的阴谋，维护了国家统一，对巩固西北边防、开发新疆具有积极意义。</w:t>
      </w:r>
    </w:p>
    <w:p w:rsidR="0027694E" w:rsidRPr="006B5963">
      <w:pPr>
        <w:rPr>
          <w:rFonts w:ascii="宋体" w:hAnsi="宋体" w:cstheme="minorEastAsia"/>
          <w:szCs w:val="28"/>
        </w:rPr>
      </w:pPr>
      <w:r w:rsidRPr="006B5963">
        <w:rPr>
          <w:rFonts w:ascii="宋体" w:hAnsi="宋体" w:cstheme="minorEastAsia" w:hint="eastAsia"/>
          <w:szCs w:val="28"/>
        </w:rPr>
        <w:t>（4）品质：不怕牺牲、敢于斗争、不屈不挠的民族精神；不畏强暴、反对分裂、维护祖国领土完整的爱国主义精神。</w:t>
      </w:r>
    </w:p>
    <w:p w:rsidR="0027694E" w:rsidRPr="006B5963">
      <w:pPr>
        <w:rPr>
          <w:rFonts w:ascii="宋体" w:hAnsi="宋体" w:cstheme="minorEastAsia"/>
          <w:szCs w:val="28"/>
        </w:rPr>
      </w:pPr>
      <w:r w:rsidRPr="006B5963">
        <w:rPr>
          <w:rFonts w:ascii="宋体" w:hAnsi="宋体" w:cstheme="minorEastAsia" w:hint="eastAsia"/>
          <w:szCs w:val="28"/>
        </w:rPr>
        <w:t>2. （1）变化：由封建社会逐步向半殖民地半封建社会转变。主题：反封建反侵略（探索救国救民的近代化道路）。</w:t>
      </w:r>
    </w:p>
    <w:p w:rsidR="0027694E" w:rsidRPr="006B5963">
      <w:pPr>
        <w:rPr>
          <w:rFonts w:ascii="宋体" w:hAnsi="宋体" w:cstheme="minorEastAsia"/>
          <w:szCs w:val="28"/>
        </w:rPr>
      </w:pPr>
      <w:r w:rsidRPr="006B5963">
        <w:rPr>
          <w:rFonts w:ascii="宋体" w:hAnsi="宋体" w:cstheme="minorEastAsia" w:hint="eastAsia"/>
          <w:szCs w:val="28"/>
        </w:rPr>
        <w:t>（2）变化：对中华文化由赞赏到蔑视。影响：激起了列强瓜分中国的狂潮。</w:t>
      </w:r>
    </w:p>
    <w:p w:rsidR="0027694E" w:rsidRPr="006B5963">
      <w:pPr>
        <w:rPr>
          <w:rFonts w:ascii="宋体" w:hAnsi="宋体" w:cstheme="minorEastAsia"/>
          <w:szCs w:val="28"/>
        </w:rPr>
      </w:pPr>
      <w:r w:rsidRPr="006B5963">
        <w:rPr>
          <w:rFonts w:ascii="宋体" w:hAnsi="宋体" w:cstheme="minorEastAsia" w:hint="eastAsia"/>
          <w:szCs w:val="28"/>
        </w:rPr>
        <w:t>（3）条约：《辛丑条约》。规定：清政府保证严禁中国人民参加反帝斗争。</w:t>
      </w:r>
    </w:p>
    <w:p w:rsidR="0027694E" w:rsidRPr="006B5963">
      <w:pPr>
        <w:rPr>
          <w:rFonts w:ascii="宋体" w:hAnsi="宋体" w:cstheme="minorEastAsia"/>
          <w:szCs w:val="28"/>
        </w:rPr>
      </w:pPr>
      <w:r w:rsidRPr="006B5963">
        <w:rPr>
          <w:rFonts w:ascii="宋体" w:hAnsi="宋体" w:cstheme="minorEastAsia" w:hint="eastAsia"/>
          <w:szCs w:val="28"/>
        </w:rPr>
        <w:t>（4）战役：台儿庄战役。意义：是抗战以来中国军队在正面战场取得的重大胜利，打击了日本侵略者的嚣张气焰，鼓舞了中国人民的抗战士气，坚定了全国军民坚持抗战的信心。</w:t>
      </w:r>
    </w:p>
    <w:p w:rsidR="0027694E" w:rsidRPr="006B5963">
      <w:pPr>
        <w:rPr>
          <w:rFonts w:ascii="宋体" w:hAnsi="宋体" w:cstheme="minorEastAsia"/>
          <w:szCs w:val="28"/>
        </w:rPr>
      </w:pPr>
      <w:r w:rsidRPr="006B5963">
        <w:rPr>
          <w:rFonts w:ascii="宋体" w:hAnsi="宋体" w:cstheme="minorEastAsia" w:hint="eastAsia"/>
          <w:szCs w:val="28"/>
        </w:rPr>
        <w:t>3. （1）战争：鸦片战争。影响：中国逐步被纳入世界资本主义市场体系之中，成为资本主义世界市场组成的一部分；自然经济逐步解体，商品经济逐步取代自然经济，促进了中国民族资本主义的产生。</w:t>
      </w:r>
    </w:p>
    <w:p w:rsidR="0027694E" w:rsidRPr="006B5963">
      <w:pPr>
        <w:rPr>
          <w:rFonts w:ascii="宋体" w:hAnsi="宋体" w:cstheme="minorEastAsia"/>
          <w:szCs w:val="28"/>
        </w:rPr>
      </w:pPr>
      <w:r w:rsidRPr="006B5963">
        <w:rPr>
          <w:rFonts w:ascii="宋体" w:hAnsi="宋体" w:cstheme="minorEastAsia" w:hint="eastAsia"/>
          <w:szCs w:val="28"/>
        </w:rPr>
        <w:t>（2）“亡国条约”：《马关条约》。“东方小国”：日本。原因：清政府统治的腐败（或中国腐朽没落的封建制度无法抵抗新兴的资本主义制度）。</w:t>
      </w:r>
    </w:p>
    <w:p w:rsidR="0027694E" w:rsidRPr="006B5963">
      <w:pPr>
        <w:rPr>
          <w:rFonts w:ascii="宋体" w:hAnsi="宋体" w:cstheme="minorEastAsia"/>
          <w:szCs w:val="28"/>
        </w:rPr>
      </w:pPr>
      <w:r w:rsidRPr="006B5963">
        <w:rPr>
          <w:rFonts w:ascii="宋体" w:hAnsi="宋体" w:cstheme="minorEastAsia" w:hint="eastAsia"/>
          <w:szCs w:val="28"/>
        </w:rPr>
        <w:t>（3）错误估计：日本侵略者忽视中华民族的民族凝聚力，认为军事上强于中国就可以使中国屈服，忽视中国人民的斗志。表现：国共两党第二次合作，建立抗日民族统一战线。</w:t>
      </w:r>
    </w:p>
    <w:p w:rsidR="0027694E" w:rsidRPr="006B5963">
      <w:pPr>
        <w:rPr>
          <w:rFonts w:ascii="宋体" w:hAnsi="宋体" w:cstheme="minorEastAsia"/>
          <w:szCs w:val="28"/>
        </w:rPr>
      </w:pPr>
      <w:r w:rsidRPr="006B5963">
        <w:rPr>
          <w:rFonts w:ascii="宋体" w:hAnsi="宋体" w:cstheme="minorEastAsia" w:hint="eastAsia"/>
          <w:szCs w:val="28"/>
        </w:rPr>
        <w:t>（4）启示：落后就要挨打；抵御外辱、救亡图存是推动中华民族由危亡走向复兴的前进动力；只有依靠人民群众，反侵略战争才能取得成功。</w:t>
      </w:r>
    </w:p>
    <w:p w:rsidR="0027694E" w:rsidRPr="006B5963">
      <w:pPr>
        <w:rPr>
          <w:rFonts w:ascii="宋体" w:hAnsi="宋体" w:cstheme="minorEastAsia"/>
          <w:szCs w:val="28"/>
        </w:rPr>
      </w:pPr>
      <w:r w:rsidRPr="006B5963">
        <w:rPr>
          <w:rFonts w:ascii="宋体" w:hAnsi="宋体" w:cstheme="minorEastAsia" w:hint="eastAsia"/>
          <w:szCs w:val="28"/>
        </w:rPr>
        <w:t>4. （1）地区：香港岛。条约：《瑷珲条约》。原因：统治者骄傲自大。（其他表述符合题意亦可）</w:t>
      </w:r>
    </w:p>
    <w:p w:rsidR="0027694E" w:rsidRPr="006B5963">
      <w:pPr>
        <w:rPr>
          <w:rFonts w:ascii="宋体" w:hAnsi="宋体" w:cstheme="minorEastAsia"/>
          <w:szCs w:val="28"/>
        </w:rPr>
      </w:pPr>
      <w:r w:rsidRPr="006B5963">
        <w:rPr>
          <w:rFonts w:ascii="宋体" w:hAnsi="宋体" w:cstheme="minorEastAsia" w:hint="eastAsia"/>
          <w:szCs w:val="28"/>
        </w:rPr>
        <w:t>（2）事件：甲午中日战争。影响：巨额赔款促进了日本资本主义的进一步发展，便利了日本对远东地区的进一步侵略，使日本一跃成为亚洲唯一的新兴资本主义强国，刺激了日本军国主义的发展。</w:t>
      </w:r>
    </w:p>
    <w:p w:rsidR="0027694E" w:rsidRPr="006B5963">
      <w:pPr>
        <w:rPr>
          <w:rFonts w:ascii="宋体" w:hAnsi="宋体" w:cstheme="minorEastAsia"/>
          <w:szCs w:val="28"/>
        </w:rPr>
      </w:pPr>
      <w:r w:rsidRPr="006B5963">
        <w:rPr>
          <w:rFonts w:ascii="宋体" w:hAnsi="宋体" w:cstheme="minorEastAsia" w:hint="eastAsia"/>
          <w:szCs w:val="28"/>
        </w:rPr>
        <w:t>（3）依据：抗日战争是中国近代一百多年来中国人民反抗外来侵略第一次取得完全胜利的民族解放战争，中国人民为世界反法西斯战争胜利做出了重要贡献，大大提升了中国的国际地位。战役：百团大战。</w:t>
      </w:r>
    </w:p>
    <w:p w:rsidR="0027694E" w:rsidRPr="006B5963">
      <w:pPr>
        <w:rPr>
          <w:rFonts w:ascii="宋体" w:hAnsi="宋体" w:cstheme="minorEastAsia"/>
          <w:szCs w:val="28"/>
        </w:rPr>
      </w:pPr>
      <w:r w:rsidRPr="006B5963">
        <w:rPr>
          <w:rFonts w:ascii="宋体" w:hAnsi="宋体" w:cstheme="minorEastAsia" w:hint="eastAsia"/>
          <w:szCs w:val="28"/>
        </w:rPr>
        <w:t>（4）事件：中华人民共和国恢复在联合国的合法席位。成就：中美关系正常化或中美建交、中日建交。说明：新中国走向世界舞台或新中国国际地位大大提高。</w:t>
      </w:r>
    </w:p>
    <w:p w:rsidR="0027694E" w:rsidRPr="006B5963">
      <w:pPr>
        <w:rPr>
          <w:rFonts w:ascii="宋体" w:hAnsi="宋体" w:cstheme="minorEastAsia"/>
          <w:szCs w:val="28"/>
        </w:rPr>
      </w:pPr>
    </w:p>
    <w:p w:rsidR="00FF4D43" w:rsidRPr="006B5963">
      <w:pPr>
        <w:rPr>
          <w:rFonts w:ascii="宋体" w:hAnsi="宋体" w:cstheme="minorEastAsia"/>
          <w:szCs w:val="28"/>
        </w:rPr>
      </w:pPr>
    </w:p>
    <w:p w:rsidR="00FF4D43" w:rsidRPr="006B5963" w:rsidP="002B00F0">
      <w:pPr>
        <w:rPr>
          <w:rFonts w:ascii="宋体" w:hAnsi="宋体"/>
        </w:rPr>
      </w:pPr>
    </w:p>
    <w:p w:rsidR="0027694E" w:rsidRPr="006B5963">
      <w:pPr>
        <w:rPr>
          <w:rFonts w:ascii="宋体" w:hAnsi="宋体" w:cstheme="minorEastAsia"/>
          <w:szCs w:val="28"/>
        </w:rPr>
      </w:pPr>
    </w:p>
    <w:sectPr w:rsidSect="0027694E">
      <w:footerReference w:type="even" r:id="rId6"/>
      <w:footerReference w:type="default" r:id="rId7"/>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D43"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F4D43" w:rsidP="00FF4D4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D43"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B5963">
      <w:rPr>
        <w:rStyle w:val="PageNumber"/>
        <w:noProof/>
      </w:rPr>
      <w:t>6</w:t>
    </w:r>
    <w:r>
      <w:rPr>
        <w:rStyle w:val="PageNumber"/>
      </w:rPr>
      <w:fldChar w:fldCharType="end"/>
    </w:r>
  </w:p>
  <w:p w:rsidR="00FF4D43" w:rsidP="00FF4D43">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20B339"/>
    <w:multiLevelType w:val="singleLevel"/>
    <w:tmpl w:val="5A20B339"/>
    <w:lvl w:ilvl="0">
      <w:start w:val="4"/>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7694E"/>
    <w:rsid w:val="0027694E"/>
    <w:rsid w:val="002B00F0"/>
    <w:rsid w:val="00601B1B"/>
    <w:rsid w:val="006B5963"/>
    <w:rsid w:val="00D908D0"/>
    <w:rsid w:val="00F93076"/>
    <w:rsid w:val="00FF4D4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694E"/>
    <w:pPr>
      <w:widowControl w:val="0"/>
      <w:jc w:val="both"/>
    </w:pPr>
    <w:rPr>
      <w:rFonts w:ascii="Calibri" w:eastAsia="宋体" w:hAnsi="Calibri" w:cs="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rsid w:val="00FF4D43"/>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DefaultParagraphFont"/>
    <w:link w:val="Header"/>
    <w:rsid w:val="00FF4D43"/>
    <w:rPr>
      <w:rFonts w:ascii="Calibri" w:eastAsia="宋体" w:hAnsi="Calibri" w:cs="Times New Roman"/>
      <w:kern w:val="2"/>
      <w:sz w:val="18"/>
      <w:szCs w:val="18"/>
    </w:rPr>
  </w:style>
  <w:style w:type="paragraph" w:styleId="Footer">
    <w:name w:val="footer"/>
    <w:basedOn w:val="Normal"/>
    <w:link w:val="Char0"/>
    <w:rsid w:val="00FF4D43"/>
    <w:pPr>
      <w:tabs>
        <w:tab w:val="center" w:pos="4153"/>
        <w:tab w:val="right" w:pos="8306"/>
      </w:tabs>
      <w:snapToGrid w:val="0"/>
      <w:spacing w:line="240" w:lineRule="auto"/>
      <w:jc w:val="left"/>
    </w:pPr>
    <w:rPr>
      <w:sz w:val="18"/>
      <w:szCs w:val="18"/>
    </w:rPr>
  </w:style>
  <w:style w:type="character" w:customStyle="1" w:styleId="Char0">
    <w:name w:val="页脚 Char"/>
    <w:basedOn w:val="DefaultParagraphFont"/>
    <w:link w:val="Footer"/>
    <w:rsid w:val="00FF4D43"/>
    <w:rPr>
      <w:rFonts w:ascii="Calibri" w:eastAsia="宋体" w:hAnsi="Calibri" w:cs="Times New Roman"/>
      <w:kern w:val="2"/>
      <w:sz w:val="18"/>
      <w:szCs w:val="18"/>
    </w:rPr>
  </w:style>
  <w:style w:type="paragraph" w:styleId="BalloonText">
    <w:name w:val="Balloon Text"/>
    <w:basedOn w:val="Normal"/>
    <w:link w:val="Char1"/>
    <w:rsid w:val="00FF4D43"/>
    <w:pPr>
      <w:spacing w:after="0" w:line="240" w:lineRule="auto"/>
    </w:pPr>
    <w:rPr>
      <w:sz w:val="18"/>
      <w:szCs w:val="18"/>
    </w:rPr>
  </w:style>
  <w:style w:type="character" w:customStyle="1" w:styleId="Char1">
    <w:name w:val="批注框文本 Char"/>
    <w:basedOn w:val="DefaultParagraphFont"/>
    <w:link w:val="BalloonText"/>
    <w:rsid w:val="00FF4D43"/>
    <w:rPr>
      <w:rFonts w:ascii="Calibri" w:eastAsia="宋体" w:hAnsi="Calibri" w:cs="Times New Roman"/>
      <w:kern w:val="2"/>
      <w:sz w:val="18"/>
      <w:szCs w:val="18"/>
    </w:rPr>
  </w:style>
  <w:style w:type="character" w:styleId="PageNumber">
    <w:name w:val="page number"/>
    <w:basedOn w:val="DefaultParagraphFont"/>
    <w:rsid w:val="00FF4D43"/>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549</Words>
  <Characters>3130</Characters>
  <Application>Microsoft Office Word</Application>
  <DocSecurity>0</DocSecurity>
  <Lines>26</Lines>
  <Paragraphs>7</Paragraphs>
  <ScaleCrop>false</ScaleCrop>
  <Manager>www.shulihua.net收集整理</Manager>
  <Company>www.shulihua.net收集整理</Company>
  <LinksUpToDate>false</LinksUpToDate>
  <CharactersWithSpaces>3672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2018-04-20T05:21:00Z</dcterms:created>
  <dcterms:modified xsi:type="dcterms:W3CDTF">2019-03-25T05:55:00Z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